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eastAsia="zh-CN"/>
        </w:rPr>
        <w:t>应聘报名表</w:t>
      </w:r>
    </w:p>
    <w:bookmarkEnd w:id="0"/>
    <w:tbl>
      <w:tblPr>
        <w:tblStyle w:val="3"/>
        <w:tblW w:w="9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48"/>
        <w:gridCol w:w="798"/>
        <w:gridCol w:w="899"/>
        <w:gridCol w:w="2243"/>
        <w:gridCol w:w="72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99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725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899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725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3" w:type="dxa"/>
            <w:vMerge w:val="continue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入党时间</w:t>
            </w:r>
          </w:p>
        </w:tc>
        <w:tc>
          <w:tcPr>
            <w:tcW w:w="4611" w:type="dxa"/>
            <w:gridSpan w:val="3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称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4611" w:type="dxa"/>
            <w:gridSpan w:val="3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pStyle w:val="2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  <w:p>
            <w:pPr>
              <w:pStyle w:val="2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位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spacing w:line="120" w:lineRule="auto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毕业学校及专业</w:t>
            </w:r>
          </w:p>
        </w:tc>
        <w:tc>
          <w:tcPr>
            <w:tcW w:w="2368" w:type="dxa"/>
            <w:gridSpan w:val="2"/>
            <w:tcBorders>
              <w:top w:val="nil"/>
            </w:tcBorders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在职教育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spacing w:line="120" w:lineRule="auto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毕业学校及专业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2828" w:type="dxa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6308" w:type="dxa"/>
            <w:gridSpan w:val="5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（从高中毕业填起）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自我评价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